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4A" w:rsidRDefault="00E3654A" w:rsidP="00305A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2018 года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произошло 6 ДТП, в результате которых 12 человек получили травмы, из них – двое детей.</w:t>
      </w:r>
    </w:p>
    <w:p w:rsidR="009F2CF3" w:rsidRDefault="00323906" w:rsidP="00305A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906">
        <w:rPr>
          <w:rFonts w:ascii="Times New Roman" w:hAnsi="Times New Roman" w:cs="Times New Roman"/>
          <w:sz w:val="28"/>
          <w:szCs w:val="28"/>
        </w:rPr>
        <w:t xml:space="preserve"> целях формирования у юных участников дорожного движения навыков безопасного поведения на улицах и дорогах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906">
        <w:rPr>
          <w:rFonts w:ascii="Times New Roman" w:hAnsi="Times New Roman" w:cs="Times New Roman"/>
          <w:sz w:val="28"/>
          <w:szCs w:val="28"/>
        </w:rPr>
        <w:t xml:space="preserve"> с 12 по 18 февраля 2018 года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пройдет</w:t>
      </w:r>
      <w:r w:rsidRPr="00323906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 «Юный пешеход»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CF3" w:rsidRPr="009F2CF3" w:rsidRDefault="009F2CF3" w:rsidP="00305A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F3">
        <w:rPr>
          <w:rFonts w:ascii="Times New Roman" w:hAnsi="Times New Roman" w:cs="Times New Roman"/>
          <w:sz w:val="28"/>
          <w:szCs w:val="28"/>
        </w:rPr>
        <w:t xml:space="preserve">В ее рамках инспекторы ГИБДД напомнят юным </w:t>
      </w:r>
      <w:r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2CF3">
        <w:rPr>
          <w:rFonts w:ascii="Times New Roman" w:hAnsi="Times New Roman" w:cs="Times New Roman"/>
          <w:sz w:val="28"/>
          <w:szCs w:val="28"/>
        </w:rPr>
        <w:t>, как правильно и безопасно вести себя в условиях дорожно-транспортной среды. Для ребят, пройдут обучающие занятия по Правилам дорожного движения, конкурсы и викторины. Также дорожные полицейские проведут разъяснительную работу с использованием громкоговорящей связи патрульных автомобилей в местах массового пребывания граждан. Они напоминают взрослым и детям правила перехода через дорогу, необходимости предпринимать дополнительные меры безопасности.</w:t>
      </w:r>
    </w:p>
    <w:p w:rsidR="009F2CF3" w:rsidRPr="009F2CF3" w:rsidRDefault="009F2CF3" w:rsidP="00305A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F3">
        <w:rPr>
          <w:rFonts w:ascii="Times New Roman" w:hAnsi="Times New Roman" w:cs="Times New Roman"/>
          <w:sz w:val="28"/>
          <w:szCs w:val="28"/>
        </w:rPr>
        <w:t xml:space="preserve">В дни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профилактического мероприятия</w:t>
      </w:r>
      <w:r w:rsidRPr="009F2CF3">
        <w:rPr>
          <w:rFonts w:ascii="Times New Roman" w:hAnsi="Times New Roman" w:cs="Times New Roman"/>
          <w:sz w:val="28"/>
          <w:szCs w:val="28"/>
        </w:rPr>
        <w:t xml:space="preserve"> «Юный пешеход» особое внимание будет уделено и соблюдению водителями Правил дорожного движения, в том числе правил проезда пешеходного перехода. С напоминанием к водителям о внимательном отношении к детям — пешеходам обратятся юные инспекторы движения. Они вручат взрослым листовки и красочные детские рисунки на тему безопасности на дороге.</w:t>
      </w:r>
    </w:p>
    <w:p w:rsidR="00D23431" w:rsidRDefault="00D23431" w:rsidP="009F2C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431" w:rsidRDefault="00D23431" w:rsidP="009F2C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F3" w:rsidRPr="00323906" w:rsidRDefault="009F2CF3" w:rsidP="009F2C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2CF3" w:rsidRPr="00323906" w:rsidSect="00C2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98"/>
    <w:rsid w:val="00305A84"/>
    <w:rsid w:val="00323906"/>
    <w:rsid w:val="0064050A"/>
    <w:rsid w:val="00713F9F"/>
    <w:rsid w:val="009F2CF3"/>
    <w:rsid w:val="00B47C98"/>
    <w:rsid w:val="00C20BF8"/>
    <w:rsid w:val="00CA3EBF"/>
    <w:rsid w:val="00D23431"/>
    <w:rsid w:val="00DB6476"/>
    <w:rsid w:val="00E3654A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Рябинка</cp:lastModifiedBy>
  <cp:revision>4</cp:revision>
  <cp:lastPrinted>2018-02-13T03:16:00Z</cp:lastPrinted>
  <dcterms:created xsi:type="dcterms:W3CDTF">2018-02-13T03:18:00Z</dcterms:created>
  <dcterms:modified xsi:type="dcterms:W3CDTF">2018-02-13T03:18:00Z</dcterms:modified>
</cp:coreProperties>
</file>